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D464B" w:rsidRPr="002D464B" w:rsidTr="002D4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64B" w:rsidRPr="002D464B" w:rsidRDefault="002D464B" w:rsidP="002D464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b/>
                <w:bCs/>
                <w:color w:val="800080"/>
                <w:kern w:val="36"/>
                <w:sz w:val="48"/>
                <w:szCs w:val="48"/>
                <w:lang w:eastAsia="cs-CZ"/>
              </w:rPr>
              <w:t>Desatero pro rodiče předškoláka</w:t>
            </w:r>
          </w:p>
          <w:p w:rsidR="002D464B" w:rsidRPr="002D464B" w:rsidRDefault="002D464B" w:rsidP="002D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 orientační pomůcka na pomoc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rodičům )</w:t>
            </w:r>
            <w:proofErr w:type="gramEnd"/>
          </w:p>
        </w:tc>
      </w:tr>
      <w:tr w:rsidR="002D464B" w:rsidRPr="002D464B" w:rsidTr="002D4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64B" w:rsidRDefault="002D464B" w:rsidP="002D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Nabízíme rodičům k jejich základní orientaci ve věcech výchovy vzdělávání dětí následující </w:t>
            </w:r>
          </w:p>
          <w:p w:rsidR="002D464B" w:rsidRPr="002D464B" w:rsidRDefault="002D464B" w:rsidP="002D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„</w:t>
            </w: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desatero “ věku a potřebám dítěte odpovídajících znalostí a dovedností, k jejichž osvojení by mělo dítě být vedeno v průběhu předškolního věku, ať už v mateřské škole či v rodině.</w:t>
            </w:r>
          </w:p>
        </w:tc>
      </w:tr>
      <w:tr w:rsidR="002D464B" w:rsidRPr="002D464B" w:rsidTr="002D4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64B" w:rsidRPr="002D464B" w:rsidRDefault="002D464B" w:rsidP="002D464B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1. Dítě by mělo být dostatečně fyzicky zdatné a pohybově vyspělé. Zpravidla by mělo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např. :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zachovávat správn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é držení těla ( postavit se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rovně </w:t>
            </w: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běhat, skákat, zvládat různé druhy lezení, překonávat překážky, pohybovat se v různém prostředí a terénu ( v lese, na sněhu, v písku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apod. )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být přiměřeně obratné ( např. udržet rovnováhu na jedné noze, házet a chytat míč, užívat různé náčiní, jezdit na tříkolce, koloběžce, kole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apod. )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být pohybově aktivní po delší dobu ( 10 minut a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více )</w:t>
            </w:r>
            <w:proofErr w:type="gramEnd"/>
          </w:p>
        </w:tc>
      </w:tr>
      <w:tr w:rsidR="002D464B" w:rsidRPr="002D464B" w:rsidTr="002D4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64B" w:rsidRPr="002D464B" w:rsidRDefault="002D464B" w:rsidP="002D464B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2. Dítě by mělo být samostatné v </w:t>
            </w:r>
            <w:proofErr w:type="spellStart"/>
            <w:r w:rsidRPr="002D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sebeobsluze</w:t>
            </w:r>
            <w:proofErr w:type="spellEnd"/>
            <w:r w:rsidRPr="002D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. Zpravidla by mělo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např. :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léknout se, obléknout i obout (</w:t>
            </w: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zapnout a rozepnout zip i knoflíky, zavázat si tkaničky, obléknout si čepici,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rukavice )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najíst se, nalít si nápoj, používat příbor, stolovat čistě</w:t>
            </w:r>
          </w:p>
          <w:p w:rsidR="002D464B" w:rsidRPr="002D464B" w:rsidRDefault="002D464B" w:rsidP="002D46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zvládat osobní hygienu ( používat kapesník, umýt a osušit si ruce, používat toaletní papír, používat splachovací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zařízení )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zvládat drobné úklidové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 ( posbírat</w:t>
            </w:r>
            <w:proofErr w:type="gramEnd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uklidit předměty a pomůcky na určené místo, připravit další pomůcky, srovnat hračky, uklidit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 sobě papír od sušenky apod.)</w:t>
            </w:r>
          </w:p>
          <w:p w:rsidR="002D464B" w:rsidRPr="002D464B" w:rsidRDefault="002D464B" w:rsidP="002D46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dokázat poznat si a postarat se o svoje věci ( udržovat v nich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pořádek )</w:t>
            </w:r>
            <w:proofErr w:type="gramEnd"/>
          </w:p>
        </w:tc>
      </w:tr>
      <w:tr w:rsidR="002D464B" w:rsidRPr="002D464B" w:rsidTr="002D4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64B" w:rsidRPr="002D464B" w:rsidRDefault="002D464B" w:rsidP="002D464B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3. Dítě by mělo zvládat přiměřené jazykové a řečové dovednosti. Zpravidla by mělo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např. :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vyslovovat správně všechny hlásky</w:t>
            </w:r>
          </w:p>
          <w:p w:rsidR="002D464B" w:rsidRPr="002D464B" w:rsidRDefault="002D464B" w:rsidP="002D46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mluvit ve větách, zformulovat otázku, vyprávět příběh, popsat situaci apod.</w:t>
            </w:r>
          </w:p>
          <w:p w:rsidR="002D464B" w:rsidRPr="002D464B" w:rsidRDefault="002D464B" w:rsidP="002D46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mluvit většinou gramaticky správně ( tj. užívat správně rodu, čísla, času, tvarů, slov, předložek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aj. )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rozumět většině slov a výrazů běžně užívaných v jeho prostředí</w:t>
            </w:r>
          </w:p>
          <w:p w:rsidR="002D464B" w:rsidRPr="002D464B" w:rsidRDefault="002D464B" w:rsidP="002D46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mít přiměřenou slovní zásobu, umět pojmenovat většinu toho, čím je obklopeno</w:t>
            </w:r>
          </w:p>
          <w:p w:rsidR="002D464B" w:rsidRPr="002D464B" w:rsidRDefault="002D464B" w:rsidP="002D46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přirozeně a srozumitelně hovořit s dětmi i dospělým, vést rozhovor, domlouvat se</w:t>
            </w:r>
          </w:p>
        </w:tc>
      </w:tr>
      <w:tr w:rsidR="002D464B" w:rsidRPr="002D464B" w:rsidTr="002D4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64B" w:rsidRPr="002D464B" w:rsidRDefault="002D464B" w:rsidP="002D464B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4. Dítě by mělo zvládat koordinaci ruky a oka, jemnou motoriku, pravolevou orientaci. Zpravidla by mělo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např. :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zručně zacházet s předměty denní potřeby, hračkami i pomůckami, a nástroji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pracovat se stavebnicemi, modelovat, stříhat, kreslit, malovat apod.)</w:t>
            </w:r>
          </w:p>
          <w:p w:rsidR="002D464B" w:rsidRPr="002D464B" w:rsidRDefault="002D464B" w:rsidP="002D46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zvládat činnosti s drobnějšími předměty ( korálky, drobnými stavebnicemi, prvky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apod. )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správně držet tužku – tj. třemi prsty, s uvolněným zápěstím</w:t>
            </w:r>
          </w:p>
          <w:p w:rsidR="002D464B" w:rsidRPr="002D464B" w:rsidRDefault="002D464B" w:rsidP="002D46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vést stopu tužky, pastelu, štětce ( obkreslovat, vybarvovat, vést plynulé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tahy )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označit si výkres značkou, písmenem, popřípadě zkoušet napsat hůlkovým písmem celé jméno</w:t>
            </w:r>
          </w:p>
          <w:p w:rsidR="002D464B" w:rsidRPr="002D464B" w:rsidRDefault="002D464B" w:rsidP="002D46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napodobit základní geometrické obrazce, různé tvary, popřípadě písmena</w:t>
            </w:r>
          </w:p>
          <w:p w:rsidR="002D464B" w:rsidRPr="002D464B" w:rsidRDefault="002D464B" w:rsidP="002D46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rozlišovat pravou a levou stranu, pravou i levou ruku ( může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chybovat )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řadit prvky zleva doprava, zprava doleva i v dalších směrech</w:t>
            </w:r>
          </w:p>
          <w:p w:rsidR="002D464B" w:rsidRPr="002D464B" w:rsidRDefault="002D464B" w:rsidP="002D46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upřednostňovat užívání pravé nebo levé ruky při kreslení či v jiných činnostech, kde se preference ruky uplatňuje ( mělo by být zpravidla zřejmé, zda je dítě pravák či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levák )</w:t>
            </w:r>
            <w:proofErr w:type="gramEnd"/>
          </w:p>
        </w:tc>
      </w:tr>
      <w:tr w:rsidR="002D464B" w:rsidRPr="002D464B" w:rsidTr="002D4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64B" w:rsidRPr="002D464B" w:rsidRDefault="002D464B" w:rsidP="002D464B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lastRenderedPageBreak/>
              <w:t xml:space="preserve">5. Dítě by mělo být schopné rozlišovat zrakové a sluchové vjemy. Zpravidla by mělo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např. :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rozlišovat podstatné znaky předmětů ( rozlišovat barvy, tvary, figuru a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pozadí )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skládat obrázky z několika tvarů</w:t>
            </w:r>
          </w:p>
          <w:p w:rsidR="002D464B" w:rsidRPr="002D464B" w:rsidRDefault="002D464B" w:rsidP="002D46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nalézat rozdíly na dvou obrázcích, doplňovat detaily, postřehnout změny ( co je nového, co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chybí ) na</w:t>
            </w:r>
            <w:proofErr w:type="gramEnd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obrázku i ve skutečnosti</w:t>
            </w:r>
          </w:p>
          <w:p w:rsidR="002D464B" w:rsidRPr="002D464B" w:rsidRDefault="002D464B" w:rsidP="002D46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rozlišovat jednoduché obrazné symboly a značky i jednoduché symboly a znaky s abstraktní podobou ( písmena,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číslice )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rozlišovat zvuky ( např. zvuky jednoduchých hudebních a rytmických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nástrojů )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skládat slova z několika slabik, sluchově rozložit slovo na slabiky, rozeznávat počáteční hlásku ve slově, vytleskat slabiky ve slově</w:t>
            </w:r>
          </w:p>
        </w:tc>
      </w:tr>
      <w:tr w:rsidR="002D464B" w:rsidRPr="002D464B" w:rsidTr="002D4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64B" w:rsidRPr="002D464B" w:rsidRDefault="002D464B" w:rsidP="002D464B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6. Dítě by mělo zvládat jednoduché logické, myšlenkové a početní operace. Zpravidla by mělo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např. :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ukazovat na prstech či předmětech počet, počítat na prstech, počítat po jedné, chápat, že číslovka vyjadřuje počet</w:t>
            </w:r>
          </w:p>
          <w:p w:rsidR="002D464B" w:rsidRPr="002D464B" w:rsidRDefault="002D464B" w:rsidP="002D46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vyjmenovat číselnou řadu a určit počet prvků minimálně v rozsahu do šesti</w:t>
            </w:r>
          </w:p>
          <w:p w:rsidR="002D464B" w:rsidRPr="002D464B" w:rsidRDefault="002D464B" w:rsidP="002D46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porovnat počet prvků ( např. poznat co je více, méně, o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kolik )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rozpoznat odlišné tvary a tělesa ( kruhový, čtvercový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apod. )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rozlišovat a porovnávat vlastnosti předmětů ( velikost, tvar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aj. ), nacházet</w:t>
            </w:r>
            <w:proofErr w:type="gramEnd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společné a rozdílné znaky )</w:t>
            </w:r>
          </w:p>
          <w:p w:rsidR="002D464B" w:rsidRPr="002D464B" w:rsidRDefault="002D464B" w:rsidP="002D46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třídit, seskupovat a přiřazovat předměty dle daného kritéria ( řadit, uspořádat, např. korálky do skupin podle barvy, tvaru,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velikosti )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přemýšlet, vést jednoduché úvahy, komentovat, co dělá ( „ přemýšlet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nahlas “ )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řešit jednoduché problémy a situace, slovní příklady, úlohy, hádanky, rébusy, labyrinty</w:t>
            </w:r>
          </w:p>
          <w:p w:rsidR="002D464B" w:rsidRPr="002D464B" w:rsidRDefault="002D464B" w:rsidP="002D46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rozumět časoprostorovým pojmům ( např. nad, pod, dole, nahoře, dříve, později, včera,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), pojmům</w:t>
            </w:r>
            <w:proofErr w:type="gramEnd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označujícím velikost, hmotnost ( např. dlouhý, krátký, malý, velký, těžký, lehký )</w:t>
            </w:r>
          </w:p>
        </w:tc>
      </w:tr>
      <w:tr w:rsidR="002D464B" w:rsidRPr="002D464B" w:rsidTr="002D4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64B" w:rsidRPr="002D464B" w:rsidRDefault="002D464B" w:rsidP="002D464B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7. Dítě by mělo mít dostatečně rozvinutou záměrnou pozornost a paměť. Zpravidla by mělo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např. :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udržovat soustředěnou pozornost na činnosti po určitou dobu ( cca 10 – 15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minut )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věnovat se soustředěně i činnostem, které nejsou pro ně aktuálně zajímavé a které mu byly zadány</w:t>
            </w:r>
          </w:p>
          <w:p w:rsidR="002D464B" w:rsidRPr="002D464B" w:rsidRDefault="002D464B" w:rsidP="002D46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záměrně si zapamatovat, co prožilo, vidělo, slyšelo, po přiměřené době si toto vybavit a reprodukovat</w:t>
            </w:r>
          </w:p>
          <w:p w:rsidR="002D464B" w:rsidRPr="002D464B" w:rsidRDefault="002D464B" w:rsidP="002D46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znát říkadla, básničky, písničky</w:t>
            </w:r>
          </w:p>
          <w:p w:rsidR="002D464B" w:rsidRPr="002D464B" w:rsidRDefault="002D464B" w:rsidP="002D46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postupovat při činnostech podle pokynů</w:t>
            </w:r>
          </w:p>
          <w:p w:rsidR="002D464B" w:rsidRPr="002D464B" w:rsidRDefault="002D464B" w:rsidP="002D46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pracovat samostatně</w:t>
            </w:r>
          </w:p>
        </w:tc>
      </w:tr>
      <w:tr w:rsidR="002D464B" w:rsidRPr="002D464B" w:rsidTr="002D4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64B" w:rsidRPr="002D464B" w:rsidRDefault="002D464B" w:rsidP="002D464B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lastRenderedPageBreak/>
              <w:t xml:space="preserve">8. Dítě by mělo být přiměřeně citově a sociálně vyspělé a samostatné. Zpravidla by mělo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např. :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být po určitou část dne bez problémů odloučeno od rodičů</w:t>
            </w:r>
          </w:p>
          <w:p w:rsidR="002D464B" w:rsidRPr="002D464B" w:rsidRDefault="002D464B" w:rsidP="002D464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chovat se </w:t>
            </w:r>
            <w:proofErr w:type="spell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kontrolovaně</w:t>
            </w:r>
            <w:proofErr w:type="spellEnd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bez výrazných výkyvů v náladách</w:t>
            </w:r>
          </w:p>
          <w:p w:rsidR="002D464B" w:rsidRPr="002D464B" w:rsidRDefault="002D464B" w:rsidP="002D464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ovládat své pocity ( reagovat přiměřeně na drobný neúspěch, odložit přání na pozdější dobu, přizpůsobit se konkrétní činnosti či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situaci )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uplatňovat základní společenská pravidla ( zdravit, požádat, poděkovat, omluvit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)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navazovat kontakty s dítětem i s dospělými, komunikovat s nimi ( kamarádit se, vyhledávat partnera pro hru, v zájmu hry se domlouvat, rozdělovat a měnit si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role )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 dětem se chovat přátelsky, citlivě a ohleduplně ( dělit se o hračky, pomůcky, pamlsky, rozdělit si úlohy, všímat si, co si druhý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přeje )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brát ohled na druhé ( dokázat se dohodnout, počkat, vystřídat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)zapojovat</w:t>
            </w:r>
            <w:proofErr w:type="gramEnd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do práce ve skupině, vyjednávat a dohodnout se, vyslovovat a obhajovat svůj názor</w:t>
            </w:r>
          </w:p>
          <w:p w:rsidR="002D464B" w:rsidRPr="002D464B" w:rsidRDefault="002D464B" w:rsidP="002D464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dodržovat ve skupině ( rodině ) daná a pochopená pravidla, pokud jsou dány pokyny, být srozuměno se jimi řídit ( uposlechnout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pokynů )</w:t>
            </w:r>
            <w:proofErr w:type="gramEnd"/>
          </w:p>
        </w:tc>
      </w:tr>
      <w:tr w:rsidR="002D464B" w:rsidRPr="002D464B" w:rsidTr="002D4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64B" w:rsidRPr="002D464B" w:rsidRDefault="002D464B" w:rsidP="002D464B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9. Dítě by mělo být schopno vnímat přiměřené kulturní podměty a projevovat se v tvořivých činnostech. Zpravidla by mělo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např. :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pozorně poslouchat či sledovat se zájmem literární, filmové, dramatické či hudební představení</w:t>
            </w:r>
          </w:p>
          <w:p w:rsidR="002D464B" w:rsidRPr="002D464B" w:rsidRDefault="002D464B" w:rsidP="002D464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zúčastňovat se dětských kulturních programů a akcí ( např.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výstav ), zábavných</w:t>
            </w:r>
            <w:proofErr w:type="gramEnd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akcí, slavností, sportovních akcí</w:t>
            </w:r>
          </w:p>
          <w:p w:rsidR="002D464B" w:rsidRPr="002D464B" w:rsidRDefault="002D464B" w:rsidP="002D464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vyprávět, co vidělo, slyšelo, dokázat říci, co bylo zajímavé, co jej zaujalo</w:t>
            </w:r>
          </w:p>
          <w:p w:rsidR="002D464B" w:rsidRPr="002D464B" w:rsidRDefault="002D464B" w:rsidP="002D464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zajímat se o knihy, znát pohádky a příběhy, mít své oblíbené hrdiny</w:t>
            </w:r>
          </w:p>
          <w:p w:rsidR="002D464B" w:rsidRPr="002D464B" w:rsidRDefault="002D464B" w:rsidP="002D464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znát celou řadu písní, básní a říkadel, reprodukovat je, zpívat, rytmizovat, zvládnout jednoduchou reprodukovanou roli</w:t>
            </w:r>
          </w:p>
          <w:p w:rsidR="002D464B" w:rsidRPr="002D464B" w:rsidRDefault="002D464B" w:rsidP="002D464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kreslit, malovat, modelovat, vytvářet</w:t>
            </w:r>
          </w:p>
          <w:p w:rsidR="002D464B" w:rsidRPr="002D464B" w:rsidRDefault="002D464B" w:rsidP="002D464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hrát tvořivé a námětové hry ( např. na školu, na rodinu, na cestování, na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lékaře )</w:t>
            </w:r>
            <w:proofErr w:type="gramEnd"/>
          </w:p>
        </w:tc>
      </w:tr>
      <w:tr w:rsidR="002D464B" w:rsidRPr="002D464B" w:rsidTr="002D4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64B" w:rsidRPr="002D464B" w:rsidRDefault="002D464B" w:rsidP="002D464B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10. Dítě by mělo být schopno přiměřeně se orientovat ve svém prostředí. Zpravidla by mělo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např. :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vyznat se ve svém prostředí ( doma, ve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škole ), spolehlivě</w:t>
            </w:r>
            <w:proofErr w:type="gramEnd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orientovat v blízkém okolí ( vědět, kde bydlí, kam chodí do školky, kde jsou obchody, hřiště apod. )</w:t>
            </w:r>
          </w:p>
          <w:p w:rsidR="002D464B" w:rsidRPr="002D464B" w:rsidRDefault="002D464B" w:rsidP="002D464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zvládat běžné praktické činnosti a situace, s nimiž se pravidelně setkává ( např. vyřídit drobný vzkaz, nakoupit a zaplatit v obchodě, říci o to, co potřebuje, ptát se na to, čemu nerozumí, umět telefonovat, dbát o pořádek a čistotu, samostatně se obsloužit, zvládá drobné úklidové práce, starat se o rostliny či drobná domácí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zvířata )</w:t>
            </w:r>
            <w:proofErr w:type="gramEnd"/>
          </w:p>
          <w:p w:rsidR="002D464B" w:rsidRPr="002D464B" w:rsidRDefault="002D464B" w:rsidP="002D464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vědět, jak se má chovat ( např. doma, ve školce, na veřejnosti, u lékaře, v divadle, v obchodě, na hřišti, při setkání s cizími i neznámými lidmi ) a snažit se to dodržovat ( </w:t>
            </w: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chovat se přiměřeně a bezpečně, uvědomovat si možná nebezpečí znát a zpravidla dodržovat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</w:t>
            </w:r>
            <w:proofErr w:type="gramEnd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pravidle na ulici ( dávat pozor při přecházení, rozumět světelné signalizaci )</w:t>
            </w:r>
          </w:p>
          <w:p w:rsidR="002D464B" w:rsidRPr="002D464B" w:rsidRDefault="002D464B" w:rsidP="002D464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mít elementární poznatky o sobě, svém prostředí i okolním světě ( např. znát části těla i některé orgány, vědět, kdo jsou členové rodiny a čím se zabývají, rozlišovat různá povolání, znát běžné pomůcky, nástroje, znát jména některých rostlin, stromů, zvířat a dalších živých tvorů, vědět k čemu jsou peníze, orientovat se v dopravních prostředcích, znát některé technické přístroje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apod. )rozumět</w:t>
            </w:r>
            <w:proofErr w:type="gramEnd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běžným okolnostem, dějům, jevům, situacím, s nimiž se bezprostředně setkává ( např. podnebí, počasí a jeho změny, proměny ročních období, látky a jejich vlastnosti, cestování, životní prostředí a jeho ochrana, nakládání s odpady )</w:t>
            </w:r>
          </w:p>
          <w:p w:rsidR="002D464B" w:rsidRPr="002D464B" w:rsidRDefault="002D464B" w:rsidP="002D464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mít elementární povědomí o naší zemi ( města, hory, řeky, </w:t>
            </w:r>
            <w:proofErr w:type="gramStart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jazyk ), o existenci</w:t>
            </w:r>
            <w:proofErr w:type="gramEnd"/>
            <w:r w:rsidRPr="002D46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jiných zemí a národů, o světadílech, planetě Zemi i vesmíru</w:t>
            </w:r>
          </w:p>
        </w:tc>
      </w:tr>
    </w:tbl>
    <w:p w:rsidR="002D464B" w:rsidRPr="002D464B" w:rsidRDefault="002D464B" w:rsidP="002D464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64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</w:p>
    <w:p w:rsidR="002D464B" w:rsidRPr="002D464B" w:rsidRDefault="002D464B" w:rsidP="002D4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2D46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pict/>
        </w:r>
      </w:hyperlink>
    </w:p>
    <w:p w:rsidR="002D464B" w:rsidRPr="002D464B" w:rsidRDefault="002D464B" w:rsidP="002D4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6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46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D464B" w:rsidRPr="002D464B" w:rsidRDefault="002D464B" w:rsidP="002D4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6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D464B" w:rsidRPr="002D464B" w:rsidRDefault="002D464B" w:rsidP="002D4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6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63984" w:rsidRDefault="00863984"/>
    <w:sectPr w:rsidR="00863984" w:rsidSect="0086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092"/>
    <w:multiLevelType w:val="multilevel"/>
    <w:tmpl w:val="C906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C5738"/>
    <w:multiLevelType w:val="multilevel"/>
    <w:tmpl w:val="A778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62BB2"/>
    <w:multiLevelType w:val="multilevel"/>
    <w:tmpl w:val="0102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44C2E"/>
    <w:multiLevelType w:val="multilevel"/>
    <w:tmpl w:val="AEBE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5046A"/>
    <w:multiLevelType w:val="multilevel"/>
    <w:tmpl w:val="2112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84A6A"/>
    <w:multiLevelType w:val="multilevel"/>
    <w:tmpl w:val="FC82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33405"/>
    <w:multiLevelType w:val="multilevel"/>
    <w:tmpl w:val="C1A2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E5585"/>
    <w:multiLevelType w:val="multilevel"/>
    <w:tmpl w:val="0C24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56780B"/>
    <w:multiLevelType w:val="multilevel"/>
    <w:tmpl w:val="FA5A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B743C"/>
    <w:multiLevelType w:val="multilevel"/>
    <w:tmpl w:val="C93A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E716E4"/>
    <w:multiLevelType w:val="multilevel"/>
    <w:tmpl w:val="A006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64B"/>
    <w:rsid w:val="002D464B"/>
    <w:rsid w:val="00863984"/>
    <w:rsid w:val="00C3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984"/>
  </w:style>
  <w:style w:type="paragraph" w:styleId="Nadpis1">
    <w:name w:val="heading 1"/>
    <w:basedOn w:val="Normln"/>
    <w:link w:val="Nadpis1Char"/>
    <w:uiPriority w:val="9"/>
    <w:qFormat/>
    <w:rsid w:val="002D4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D4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464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D46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2D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D464B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D46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D464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D46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D464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9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7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9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plist.cz/stat/1137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1248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Paletka</dc:creator>
  <cp:lastModifiedBy>Paletka</cp:lastModifiedBy>
  <cp:revision>1</cp:revision>
  <cp:lastPrinted>2013-01-31T11:03:00Z</cp:lastPrinted>
  <dcterms:created xsi:type="dcterms:W3CDTF">2013-01-31T10:50:00Z</dcterms:created>
  <dcterms:modified xsi:type="dcterms:W3CDTF">2013-01-31T11:16:00Z</dcterms:modified>
</cp:coreProperties>
</file>